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276"/>
        <w:gridCol w:w="1418"/>
        <w:gridCol w:w="1134"/>
      </w:tblGrid>
      <w:tr w14:paraId="307177D0" w14:textId="77777777" w:rsidTr="00A83EE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740" w:type="dxa"/>
            <w:vMerge w:val="restart"/>
          </w:tcPr>
          <w:p w:rsidR="00CC295F" w:rsidP="003157F4" w14:paraId="307177CC" w14:textId="77777777">
            <w:pPr>
              <w:pStyle w:val="Header"/>
              <w:tabs>
                <w:tab w:val="num" w:pos="1080"/>
              </w:tabs>
              <w:spacing w:before="60" w:after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CC295F" w:rsidP="00CC295F">
            <w:pPr>
              <w:pStyle w:val="Header"/>
              <w:tabs>
                <w:tab w:val="num" w:pos="1080"/>
              </w:tabs>
              <w:spacing w:before="40"/>
              <w:ind w:left="57" w:right="57"/>
              <w:rPr>
                <w:rFonts w:ascii="Verdana" w:hAnsi="Verdana"/>
                <w:sz w:val="20"/>
              </w:rPr>
            </w:pPr>
            <w:r w:rsidRPr="00CC295F">
              <w:rPr>
                <w:rFonts w:ascii="Verdana" w:hAnsi="Verdana"/>
                <w:sz w:val="20"/>
              </w:rPr>
              <w:fldChar w:fldCharType="begin" w:fldLock="1"/>
            </w:r>
            <w:r w:rsidRPr="00CC295F">
              <w:rPr>
                <w:rFonts w:ascii="Verdana" w:hAnsi="Verdana"/>
                <w:sz w:val="20"/>
              </w:rPr>
              <w:instrText xml:space="preserve"> DOCPROPERTY EK_S00MT2|§ </w:instrText>
            </w:r>
            <w:r w:rsidRPr="00CC295F">
              <w:rPr>
                <w:rFonts w:ascii="Verdana" w:hAnsi="Verdana"/>
                <w:sz w:val="20"/>
              </w:rPr>
              <w:fldChar w:fldCharType="separate"/>
            </w:r>
            <w:r w:rsidRPr="00CC295F">
              <w:rPr>
                <w:rFonts w:ascii="Verdana" w:hAnsi="Verdana"/>
                <w:sz w:val="20"/>
              </w:rPr>
              <w:t xml:space="preserve">Utdanning og kompetanse </w:t>
            </w:r>
          </w:p>
          <w:p w:rsidRPr="00CC295F" w:rsidP="00CC295F">
            <w:pPr>
              <w:pStyle w:val="Header"/>
              <w:tabs>
                <w:tab w:val="num" w:pos="1080"/>
              </w:tabs>
              <w:spacing w:before="40"/>
              <w:ind w:left="57" w:right="57"/>
              <w:rPr>
                <w:rFonts w:ascii="Verdana" w:hAnsi="Verdana"/>
                <w:sz w:val="20"/>
              </w:rPr>
            </w:pPr>
            <w:r w:rsidRPr="00CC295F">
              <w:rPr>
                <w:rFonts w:ascii="Verdana" w:hAnsi="Verdana"/>
                <w:sz w:val="20"/>
              </w:rPr>
              <w:t>Utdanning og kompetanse - felles og avdeling</w:t>
            </w:r>
          </w:p>
          <w:p w:rsidRPr="00CC295F" w:rsidP="00CC295F">
            <w:pPr>
              <w:pStyle w:val="Header"/>
              <w:tabs>
                <w:tab w:val="num" w:pos="1080"/>
              </w:tabs>
              <w:spacing w:before="40"/>
              <w:ind w:left="57" w:right="57"/>
              <w:rPr>
                <w:rFonts w:ascii="Verdana" w:hAnsi="Verdana"/>
                <w:sz w:val="20"/>
              </w:rPr>
            </w:pPr>
            <w:r w:rsidRPr="00CC295F">
              <w:rPr>
                <w:rFonts w:ascii="Verdana" w:hAnsi="Verdana"/>
                <w:sz w:val="20"/>
              </w:rPr>
              <w:t>Utdanning og kompetanse</w:t>
            </w:r>
            <w:r w:rsidRPr="00CC295F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C295F" w:rsidRPr="00221F30" w14:paraId="307177CE" w14:textId="77777777">
            <w:pPr>
              <w:pStyle w:val="Footer"/>
              <w:rPr>
                <w:rFonts w:ascii="Arial" w:hAnsi="Arial" w:cs="Arial"/>
                <w:b/>
                <w:bCs/>
                <w:color w:val="000080"/>
                <w:sz w:val="16"/>
              </w:rPr>
            </w:pPr>
            <w:r w:rsidRPr="00221F30">
              <w:rPr>
                <w:rFonts w:ascii="Arial" w:hAnsi="Arial" w:cs="Arial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CC295F" w:rsidRPr="00221F30" w14:paraId="307177CF" w14:textId="77777777">
            <w:pPr>
              <w:pStyle w:val="Footer"/>
              <w:rPr>
                <w:rFonts w:ascii="Arial" w:hAnsi="Arial" w:cs="Arial"/>
                <w:b/>
                <w:bCs/>
                <w:color w:val="000080"/>
                <w:sz w:val="16"/>
              </w:rPr>
            </w:pPr>
            <w:r w:rsidRPr="00221F30">
              <w:rPr>
                <w:rFonts w:ascii="Arial" w:hAnsi="Arial" w:cs="Arial"/>
                <w:b/>
                <w:bCs/>
                <w:color w:val="0082A3"/>
                <w:sz w:val="16"/>
              </w:rPr>
              <w:fldChar w:fldCharType="begin" w:fldLock="1"/>
            </w:r>
            <w:r w:rsidRPr="00221F30">
              <w:rPr>
                <w:rFonts w:ascii="Arial" w:hAnsi="Arial" w:cs="Arial"/>
                <w:b/>
                <w:bCs/>
                <w:color w:val="0082A3"/>
                <w:sz w:val="16"/>
              </w:rPr>
              <w:instrText>DOCPROPERTY EK_DokumentID</w:instrText>
            </w:r>
            <w:r w:rsidRPr="00221F30">
              <w:rPr>
                <w:rFonts w:ascii="Arial" w:hAnsi="Arial" w:cs="Arial"/>
                <w:b/>
                <w:bCs/>
                <w:color w:val="0082A3"/>
                <w:sz w:val="16"/>
              </w:rPr>
              <w:fldChar w:fldCharType="separate"/>
            </w:r>
            <w:r w:rsidRPr="00221F30">
              <w:rPr>
                <w:rFonts w:ascii="Arial" w:hAnsi="Arial" w:cs="Arial"/>
                <w:b/>
                <w:bCs/>
                <w:color w:val="0082A3"/>
                <w:sz w:val="16"/>
              </w:rPr>
              <w:t>D16355</w:t>
            </w:r>
            <w:r w:rsidRPr="00221F30">
              <w:rPr>
                <w:rFonts w:ascii="Arial" w:hAnsi="Arial" w:cs="Arial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307177D4" w14:textId="77777777" w:rsidTr="00A83EE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5740" w:type="dxa"/>
            <w:vMerge/>
          </w:tcPr>
          <w:p w:rsidR="00CC295F" w14:paraId="307177D1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CC295F" w:rsidRPr="00221F30" w14:paraId="307177D2" w14:textId="77777777">
            <w:pPr>
              <w:pStyle w:val="Footer"/>
              <w:rPr>
                <w:rFonts w:ascii="Arial" w:hAnsi="Arial" w:cs="Arial"/>
                <w:sz w:val="16"/>
              </w:rPr>
            </w:pPr>
            <w:r w:rsidRPr="00221F30">
              <w:rPr>
                <w:rFonts w:ascii="Arial" w:hAnsi="Arial" w:cs="Arial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CC295F" w:rsidRPr="00221F30" w14:paraId="307177D3" w14:textId="77777777">
            <w:pPr>
              <w:pStyle w:val="Footer"/>
              <w:rPr>
                <w:rFonts w:ascii="Arial" w:hAnsi="Arial" w:cs="Arial"/>
                <w:color w:val="0082A3"/>
                <w:sz w:val="16"/>
              </w:rPr>
            </w:pPr>
            <w:r w:rsidRPr="00221F30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221F30">
              <w:rPr>
                <w:rFonts w:ascii="Arial" w:hAnsi="Arial" w:cs="Arial"/>
                <w:color w:val="0082A3"/>
                <w:sz w:val="16"/>
              </w:rPr>
              <w:instrText xml:space="preserve"> DOCPROPERTY EK_Utgave </w:instrText>
            </w:r>
            <w:r w:rsidRPr="00221F30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221F30">
              <w:rPr>
                <w:rFonts w:ascii="Arial" w:hAnsi="Arial" w:cs="Arial"/>
                <w:color w:val="0082A3"/>
                <w:sz w:val="16"/>
              </w:rPr>
              <w:t>1.00</w:t>
            </w:r>
            <w:r w:rsidRPr="00221F30">
              <w:rPr>
                <w:rFonts w:ascii="Arial" w:hAnsi="Arial" w:cs="Arial"/>
                <w:color w:val="0082A3"/>
                <w:sz w:val="16"/>
              </w:rPr>
              <w:fldChar w:fldCharType="end"/>
            </w:r>
          </w:p>
        </w:tc>
      </w:tr>
      <w:tr w14:paraId="307177D8" w14:textId="77777777" w:rsidTr="00A83EE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5740" w:type="dxa"/>
            <w:vMerge/>
          </w:tcPr>
          <w:p w:rsidR="00CC295F" w14:paraId="307177D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CC295F" w:rsidRPr="00221F30" w14:paraId="307177D6" w14:textId="77777777">
            <w:pPr>
              <w:pStyle w:val="Footer"/>
              <w:rPr>
                <w:rFonts w:ascii="Arial" w:hAnsi="Arial" w:cs="Arial"/>
                <w:sz w:val="16"/>
              </w:rPr>
            </w:pPr>
            <w:r w:rsidRPr="00221F30">
              <w:rPr>
                <w:rFonts w:ascii="Arial" w:hAnsi="Arial" w:cs="Arial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CC295F" w:rsidRPr="00221F30" w14:paraId="307177D7" w14:textId="77777777">
            <w:pPr>
              <w:pStyle w:val="Footer"/>
              <w:rPr>
                <w:rFonts w:ascii="Arial" w:hAnsi="Arial" w:cs="Arial"/>
                <w:color w:val="0082A3"/>
                <w:sz w:val="16"/>
              </w:rPr>
            </w:pPr>
            <w:r w:rsidRPr="00221F30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221F30">
              <w:rPr>
                <w:rFonts w:ascii="Arial" w:hAnsi="Arial" w:cs="Arial"/>
                <w:color w:val="0082A3"/>
                <w:sz w:val="16"/>
              </w:rPr>
              <w:instrText xml:space="preserve"> DOCPROPERTY EK_GjelderFra </w:instrText>
            </w:r>
            <w:r w:rsidRPr="00221F30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221F30">
              <w:rPr>
                <w:rFonts w:ascii="Arial" w:hAnsi="Arial" w:cs="Arial"/>
                <w:color w:val="0082A3"/>
                <w:sz w:val="16"/>
              </w:rPr>
              <w:t>20.11.2023</w:t>
            </w:r>
            <w:r w:rsidRPr="00221F30">
              <w:rPr>
                <w:rFonts w:ascii="Arial" w:hAnsi="Arial" w:cs="Arial"/>
                <w:color w:val="0082A3"/>
                <w:sz w:val="16"/>
              </w:rPr>
              <w:fldChar w:fldCharType="end"/>
            </w:r>
          </w:p>
        </w:tc>
      </w:tr>
      <w:tr w14:paraId="307177DC" w14:textId="77777777" w:rsidTr="00A83EE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5740" w:type="dxa"/>
            <w:vMerge/>
            <w:vAlign w:val="center"/>
          </w:tcPr>
          <w:p w:rsidR="00CC295F" w14:paraId="307177D9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CC295F" w:rsidRPr="00221F30" w14:paraId="307177DA" w14:textId="77777777">
            <w:pPr>
              <w:pStyle w:val="Footer"/>
              <w:rPr>
                <w:rFonts w:ascii="Arial" w:hAnsi="Arial" w:cs="Arial"/>
                <w:color w:val="000080"/>
                <w:sz w:val="16"/>
              </w:rPr>
            </w:pPr>
            <w:r w:rsidRPr="00221F30">
              <w:rPr>
                <w:rFonts w:ascii="Arial" w:hAnsi="Arial" w:cs="Arial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CC295F" w:rsidRPr="00221F30" w:rsidP="00577D7C" w14:paraId="307177DB" w14:textId="77777777">
            <w:pPr>
              <w:pStyle w:val="Footer"/>
              <w:rPr>
                <w:rFonts w:ascii="Arial" w:hAnsi="Arial" w:cs="Arial"/>
                <w:color w:val="000080"/>
                <w:sz w:val="16"/>
              </w:rPr>
            </w:pPr>
            <w:r w:rsidRPr="00221F30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221F30">
              <w:rPr>
                <w:rFonts w:ascii="Arial" w:hAnsi="Arial" w:cs="Arial"/>
                <w:color w:val="0082A3"/>
                <w:sz w:val="16"/>
              </w:rPr>
              <w:instrText xml:space="preserve"> DOCPROPERTY EK_SkrevetAv </w:instrText>
            </w:r>
            <w:r w:rsidRPr="00221F30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221F30">
              <w:rPr>
                <w:rFonts w:ascii="Arial" w:hAnsi="Arial" w:cs="Arial"/>
                <w:color w:val="0082A3"/>
                <w:sz w:val="16"/>
              </w:rPr>
              <w:t>Anna Karpych</w:t>
            </w:r>
            <w:r w:rsidRPr="00221F30">
              <w:rPr>
                <w:rFonts w:ascii="Arial" w:hAnsi="Arial" w:cs="Arial"/>
                <w:color w:val="0082A3"/>
                <w:sz w:val="16"/>
              </w:rPr>
              <w:fldChar w:fldCharType="end"/>
            </w:r>
            <w:r w:rsidRPr="00221F30">
              <w:rPr>
                <w:rFonts w:ascii="Arial" w:hAnsi="Arial" w:cs="Arial"/>
                <w:color w:val="000080"/>
                <w:sz w:val="16"/>
              </w:rPr>
              <w:t xml:space="preserve"> </w:t>
            </w:r>
          </w:p>
        </w:tc>
      </w:tr>
      <w:tr w14:paraId="307177E0" w14:textId="77777777" w:rsidTr="00A83EE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740" w:type="dxa"/>
            <w:vMerge/>
            <w:vAlign w:val="center"/>
          </w:tcPr>
          <w:p w:rsidR="00CC295F" w14:paraId="307177DD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CC295F" w:rsidRPr="00221F30" w14:paraId="307177DE" w14:textId="77777777">
            <w:pPr>
              <w:pStyle w:val="Header"/>
              <w:tabs>
                <w:tab w:val="num" w:pos="1080"/>
              </w:tabs>
              <w:rPr>
                <w:rFonts w:ascii="Arial" w:hAnsi="Arial" w:cs="Arial"/>
                <w:sz w:val="16"/>
              </w:rPr>
            </w:pPr>
            <w:r w:rsidRPr="00221F30">
              <w:rPr>
                <w:rFonts w:ascii="Arial" w:hAnsi="Arial" w:cs="Arial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CC295F" w:rsidRPr="00221F30" w:rsidP="00577D7C" w14:paraId="307177DF" w14:textId="77777777">
            <w:pPr>
              <w:pStyle w:val="Footer"/>
              <w:rPr>
                <w:rFonts w:ascii="Arial" w:hAnsi="Arial" w:cs="Arial"/>
                <w:color w:val="000080"/>
                <w:sz w:val="16"/>
              </w:rPr>
            </w:pPr>
            <w:r w:rsidRPr="00221F30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221F30">
              <w:rPr>
                <w:rFonts w:ascii="Arial" w:hAnsi="Arial" w:cs="Arial"/>
                <w:color w:val="0082A3"/>
                <w:sz w:val="16"/>
              </w:rPr>
              <w:instrText xml:space="preserve"> DOCPROPERTY EK_Signatur </w:instrText>
            </w:r>
            <w:r w:rsidRPr="00221F30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221F30">
              <w:rPr>
                <w:rFonts w:ascii="Arial" w:hAnsi="Arial" w:cs="Arial"/>
                <w:color w:val="0082A3"/>
                <w:sz w:val="16"/>
              </w:rPr>
              <w:t>Per-Arne Opheim</w:t>
            </w:r>
            <w:r w:rsidRPr="00221F30">
              <w:rPr>
                <w:rFonts w:ascii="Arial" w:hAnsi="Arial" w:cs="Arial"/>
                <w:color w:val="0082A3"/>
                <w:sz w:val="16"/>
              </w:rPr>
              <w:fldChar w:fldCharType="end"/>
            </w:r>
          </w:p>
        </w:tc>
      </w:tr>
      <w:tr w14:paraId="307177E3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577D7C" w:rsidRPr="00221F30" w:rsidP="00071546" w14:paraId="307177E1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221F30" w:rsidP="00577D7C" w14:paraId="307177E2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Arial" w:hAnsi="Arial" w:cs="Arial"/>
                <w:color w:val="000080"/>
                <w:sz w:val="16"/>
              </w:rPr>
            </w:pPr>
            <w:r w:rsidRPr="00221F30">
              <w:rPr>
                <w:rStyle w:val="PageNumber"/>
                <w:rFonts w:ascii="Arial" w:hAnsi="Arial" w:cs="Arial"/>
                <w:sz w:val="16"/>
              </w:rPr>
              <w:t xml:space="preserve">Side </w:t>
            </w:r>
            <w:r w:rsidRPr="00221F30">
              <w:rPr>
                <w:rStyle w:val="PageNumber"/>
                <w:rFonts w:ascii="Arial" w:hAnsi="Arial" w:cs="Arial"/>
                <w:sz w:val="16"/>
              </w:rPr>
              <w:fldChar w:fldCharType="begin"/>
            </w:r>
            <w:r w:rsidRPr="00221F30">
              <w:rPr>
                <w:rStyle w:val="PageNumber"/>
                <w:rFonts w:ascii="Arial" w:hAnsi="Arial" w:cs="Arial"/>
                <w:sz w:val="16"/>
              </w:rPr>
              <w:instrText xml:space="preserve"> PAGE   \* MERGEFORMAT </w:instrText>
            </w:r>
            <w:r w:rsidRPr="00221F30">
              <w:rPr>
                <w:rStyle w:val="PageNumber"/>
                <w:rFonts w:ascii="Arial" w:hAnsi="Arial" w:cs="Arial"/>
                <w:sz w:val="16"/>
              </w:rPr>
              <w:fldChar w:fldCharType="separate"/>
            </w:r>
            <w:r w:rsidRPr="00221F30" w:rsidR="00923DCA">
              <w:rPr>
                <w:rStyle w:val="PageNumber"/>
                <w:rFonts w:ascii="Arial" w:hAnsi="Arial" w:cs="Arial"/>
                <w:noProof/>
                <w:sz w:val="16"/>
              </w:rPr>
              <w:t>1</w:t>
            </w:r>
            <w:r w:rsidRPr="00221F30">
              <w:rPr>
                <w:rStyle w:val="PageNumber"/>
                <w:rFonts w:ascii="Arial" w:hAnsi="Arial" w:cs="Arial"/>
                <w:sz w:val="16"/>
              </w:rPr>
              <w:fldChar w:fldCharType="end"/>
            </w:r>
            <w:r w:rsidRPr="00221F30">
              <w:rPr>
                <w:rStyle w:val="PageNumber"/>
                <w:rFonts w:ascii="Arial" w:hAnsi="Arial" w:cs="Arial"/>
                <w:sz w:val="16"/>
              </w:rPr>
              <w:t xml:space="preserve"> av </w:t>
            </w:r>
            <w:r w:rsidRPr="00221F30">
              <w:rPr>
                <w:rStyle w:val="PageNumber"/>
                <w:rFonts w:ascii="Arial" w:hAnsi="Arial" w:cs="Arial"/>
                <w:sz w:val="16"/>
              </w:rPr>
              <w:fldChar w:fldCharType="begin"/>
            </w:r>
            <w:r w:rsidRPr="00221F30">
              <w:rPr>
                <w:rStyle w:val="PageNumber"/>
                <w:rFonts w:ascii="Arial" w:hAnsi="Arial" w:cs="Arial"/>
                <w:sz w:val="16"/>
              </w:rPr>
              <w:instrText xml:space="preserve"> NUMPAGES   \* MERGEFORMAT </w:instrText>
            </w:r>
            <w:r w:rsidRPr="00221F30">
              <w:rPr>
                <w:rStyle w:val="PageNumber"/>
                <w:rFonts w:ascii="Arial" w:hAnsi="Arial" w:cs="Arial"/>
                <w:sz w:val="16"/>
              </w:rPr>
              <w:fldChar w:fldCharType="separate"/>
            </w:r>
            <w:r w:rsidRPr="00221F30" w:rsidR="00923DCA">
              <w:rPr>
                <w:rStyle w:val="PageNumber"/>
                <w:rFonts w:ascii="Arial" w:hAnsi="Arial" w:cs="Arial"/>
                <w:noProof/>
                <w:sz w:val="16"/>
              </w:rPr>
              <w:t>1</w:t>
            </w:r>
            <w:r w:rsidRPr="00221F30">
              <w:rPr>
                <w:rStyle w:val="PageNumber"/>
                <w:rFonts w:ascii="Arial" w:hAnsi="Arial" w:cs="Arial"/>
                <w:sz w:val="16"/>
              </w:rPr>
              <w:fldChar w:fldCharType="end"/>
            </w:r>
          </w:p>
        </w:tc>
      </w:tr>
      <w:tr w14:paraId="307177E6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071546" w:rsidRPr="00221F30" w:rsidP="00071546" w14:paraId="307177E4" w14:textId="77777777">
            <w:pPr>
              <w:pStyle w:val="Header"/>
              <w:tabs>
                <w:tab w:val="num" w:pos="1080"/>
              </w:tabs>
              <w:ind w:right="284"/>
              <w:rPr>
                <w:rFonts w:ascii="Arial" w:hAnsi="Arial" w:cs="Arial"/>
                <w:b/>
                <w:bCs/>
                <w:color w:val="000080"/>
                <w:sz w:val="32"/>
              </w:rPr>
            </w:pPr>
            <w:r w:rsidRPr="00221F30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221F30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221F30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221F30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t>Godtgjørelse for tap av fritid eller ikke dokumentert tapt arbeidsinntekt</w:t>
            </w:r>
            <w:r w:rsidRPr="00221F30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307177E5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:rsidRPr="00FF2C24" w:rsidP="00FF2C24" w14:paraId="307177E7" w14:textId="77777777">
      <w:pPr>
        <w:rPr>
          <w:rFonts w:ascii="Verdana" w:hAnsi="Verdana"/>
          <w:bCs/>
          <w:sz w:val="20"/>
        </w:rPr>
      </w:pPr>
    </w:p>
    <w:p w:rsidR="00887D35" w:rsidRPr="00197632" w14:paraId="307177E8" w14:textId="0317F6AB">
      <w:pPr>
        <w:rPr>
          <w:rFonts w:ascii="Arial" w:hAnsi="Arial" w:cs="Arial"/>
          <w:b/>
          <w:sz w:val="22"/>
          <w:szCs w:val="22"/>
        </w:rPr>
      </w:pPr>
    </w:p>
    <w:p w:rsidR="00A04520" w:rsidRPr="00A04520" w:rsidP="00A04520" w14:paraId="46F4D85A" w14:textId="77777777">
      <w:pPr>
        <w:rPr>
          <w:rFonts w:ascii="Arial" w:hAnsi="Arial" w:cs="Arial"/>
          <w:bCs/>
          <w:sz w:val="22"/>
          <w:szCs w:val="22"/>
        </w:rPr>
      </w:pPr>
      <w:r w:rsidRPr="00A04520">
        <w:rPr>
          <w:rFonts w:ascii="Arial" w:hAnsi="Arial" w:cs="Arial"/>
          <w:bCs/>
          <w:sz w:val="22"/>
          <w:szCs w:val="22"/>
        </w:rPr>
        <w:t>Når prøvenemndsarbeid foregår på prøvenemndsmedlemmers egen fritid, kompenseres dette med kr 230 pr. time. Samme satser gjelder ikke dokumentert tapt arbeidsinntekt.</w:t>
      </w:r>
    </w:p>
    <w:p w:rsidR="00A04520" w:rsidP="00A04520" w14:paraId="4F80A548" w14:textId="77777777">
      <w:pPr>
        <w:rPr>
          <w:rFonts w:ascii="Arial" w:hAnsi="Arial" w:cs="Arial"/>
          <w:bCs/>
          <w:sz w:val="22"/>
          <w:szCs w:val="22"/>
        </w:rPr>
      </w:pPr>
    </w:p>
    <w:p w:rsidR="00A04520" w:rsidRPr="00A04520" w:rsidP="00A04520" w14:paraId="3A1CDFEB" w14:textId="02B75D3D">
      <w:pPr>
        <w:rPr>
          <w:rFonts w:ascii="Arial" w:hAnsi="Arial" w:cs="Arial"/>
          <w:bCs/>
          <w:sz w:val="22"/>
          <w:szCs w:val="22"/>
        </w:rPr>
      </w:pPr>
      <w:r w:rsidRPr="00A04520">
        <w:rPr>
          <w:rFonts w:ascii="Arial" w:hAnsi="Arial" w:cs="Arial"/>
          <w:bCs/>
          <w:sz w:val="22"/>
          <w:szCs w:val="22"/>
        </w:rPr>
        <w:t>Eksempel type fritid: turnusfri, ferie, fridag, avspasering, arbeid utover ordinær arbeidstid, pensjonist o.l.</w:t>
      </w:r>
    </w:p>
    <w:p w:rsidR="00A04520" w:rsidP="00A04520" w14:paraId="7615C013" w14:textId="77777777">
      <w:pPr>
        <w:rPr>
          <w:rFonts w:ascii="Arial" w:hAnsi="Arial" w:cs="Arial"/>
          <w:bCs/>
          <w:sz w:val="22"/>
          <w:szCs w:val="22"/>
        </w:rPr>
      </w:pPr>
    </w:p>
    <w:p w:rsidR="00A04520" w:rsidRPr="00A04520" w:rsidP="00A04520" w14:paraId="00C71171" w14:textId="155196E0">
      <w:pPr>
        <w:rPr>
          <w:rFonts w:ascii="Arial" w:hAnsi="Arial" w:cs="Arial"/>
          <w:b/>
          <w:bCs/>
          <w:sz w:val="22"/>
          <w:szCs w:val="22"/>
        </w:rPr>
      </w:pPr>
      <w:r w:rsidRPr="00A04520">
        <w:rPr>
          <w:rFonts w:ascii="Arial" w:hAnsi="Arial" w:cs="Arial"/>
          <w:bCs/>
          <w:sz w:val="22"/>
          <w:szCs w:val="22"/>
        </w:rPr>
        <w:t>Kompensasjon for tapt fritid kombineres ikke med kompensasjon for tapt arbeidsinntekt.</w:t>
      </w:r>
    </w:p>
    <w:p w:rsidR="00FF2C24" w:rsidP="00FF2C24" w14:paraId="307177EA" w14:textId="607CC89D">
      <w:pPr>
        <w:rPr>
          <w:rFonts w:ascii="Arial" w:hAnsi="Arial" w:cs="Arial"/>
          <w:bCs/>
          <w:sz w:val="22"/>
          <w:szCs w:val="22"/>
        </w:rPr>
      </w:pPr>
    </w:p>
    <w:p w:rsidR="00A04520" w:rsidP="00A04520" w14:paraId="773F6C49" w14:textId="4CCB372F">
      <w:pPr>
        <w:rPr>
          <w:rFonts w:ascii="Arial" w:hAnsi="Arial" w:cs="Arial"/>
          <w:bCs/>
          <w:sz w:val="22"/>
          <w:szCs w:val="22"/>
        </w:rPr>
      </w:pPr>
      <w:r w:rsidRPr="00A04520">
        <w:rPr>
          <w:rFonts w:ascii="Arial" w:hAnsi="Arial" w:cs="Arial"/>
          <w:bCs/>
          <w:sz w:val="22"/>
          <w:szCs w:val="22"/>
        </w:rPr>
        <w:t>Fagprøvearbeid som oppfyller krav for kompensasjonen:</w:t>
      </w:r>
    </w:p>
    <w:p w:rsidR="00A04520" w:rsidRPr="00A04520" w:rsidP="00A04520" w14:paraId="2B10DF8A" w14:textId="77777777">
      <w:pPr>
        <w:rPr>
          <w:rFonts w:ascii="Arial" w:hAnsi="Arial" w:cs="Arial"/>
          <w:bCs/>
          <w:sz w:val="22"/>
          <w:szCs w:val="22"/>
        </w:rPr>
      </w:pPr>
    </w:p>
    <w:p w:rsidR="00A04520" w:rsidRPr="00A04520" w:rsidP="00A04520" w14:paraId="572A151E" w14:textId="77777777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A04520">
        <w:rPr>
          <w:rFonts w:ascii="Arial" w:hAnsi="Arial" w:cs="Arial"/>
          <w:bCs/>
          <w:sz w:val="22"/>
          <w:szCs w:val="22"/>
        </w:rPr>
        <w:t>Kurs</w:t>
      </w:r>
    </w:p>
    <w:p w:rsidR="00A04520" w:rsidRPr="00A04520" w:rsidP="00A04520" w14:paraId="04790F9F" w14:textId="77777777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A04520">
        <w:rPr>
          <w:rFonts w:ascii="Arial" w:hAnsi="Arial" w:cs="Arial"/>
          <w:bCs/>
          <w:sz w:val="22"/>
          <w:szCs w:val="22"/>
        </w:rPr>
        <w:t>Møte godkjent av fylket</w:t>
      </w:r>
    </w:p>
    <w:p w:rsidR="00A04520" w:rsidRPr="00A04520" w:rsidP="00A04520" w14:paraId="3358F392" w14:textId="77777777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A04520">
        <w:rPr>
          <w:rFonts w:ascii="Arial" w:hAnsi="Arial" w:cs="Arial"/>
          <w:bCs/>
          <w:sz w:val="22"/>
          <w:szCs w:val="22"/>
        </w:rPr>
        <w:t>Befaring av prøvested/bedrift</w:t>
      </w:r>
    </w:p>
    <w:p w:rsidR="00A04520" w:rsidRPr="00A04520" w:rsidP="00A04520" w14:paraId="7684F357" w14:textId="77777777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A04520">
        <w:rPr>
          <w:rFonts w:ascii="Arial" w:hAnsi="Arial" w:cs="Arial"/>
          <w:bCs/>
          <w:sz w:val="22"/>
          <w:szCs w:val="22"/>
        </w:rPr>
        <w:t>Formøte/informasjonsmøte med kandidat</w:t>
      </w:r>
    </w:p>
    <w:p w:rsidR="00A04520" w:rsidRPr="00A04520" w:rsidP="00A04520" w14:paraId="65783F7F" w14:textId="77777777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A04520">
        <w:rPr>
          <w:rFonts w:ascii="Arial" w:hAnsi="Arial" w:cs="Arial"/>
          <w:bCs/>
          <w:sz w:val="22"/>
          <w:szCs w:val="22"/>
        </w:rPr>
        <w:t>Utlevering og igangsetting av prøve</w:t>
      </w:r>
    </w:p>
    <w:p w:rsidR="00A04520" w:rsidP="00A04520" w14:paraId="5128E4BF" w14:textId="415C8654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A04520">
        <w:rPr>
          <w:rFonts w:ascii="Arial" w:hAnsi="Arial" w:cs="Arial"/>
          <w:bCs/>
          <w:sz w:val="22"/>
          <w:szCs w:val="22"/>
        </w:rPr>
        <w:t>Nødvendig tilsyn, vurdering og vurderingssamtale</w:t>
      </w:r>
    </w:p>
    <w:p w:rsidR="00A04520" w:rsidRPr="00A04520" w:rsidP="00A04520" w14:paraId="159A0C26" w14:textId="77777777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</w:p>
    <w:p w:rsidR="00A04520" w:rsidRPr="00A04520" w:rsidP="00A04520" w14:paraId="28DC45A9" w14:textId="77777777">
      <w:pPr>
        <w:rPr>
          <w:rFonts w:ascii="Arial" w:hAnsi="Arial" w:cs="Arial"/>
          <w:bCs/>
          <w:sz w:val="22"/>
          <w:szCs w:val="22"/>
        </w:rPr>
      </w:pPr>
      <w:r w:rsidRPr="00A04520">
        <w:rPr>
          <w:rFonts w:ascii="Arial" w:hAnsi="Arial" w:cs="Arial"/>
          <w:bCs/>
          <w:i/>
          <w:iCs/>
          <w:sz w:val="22"/>
          <w:szCs w:val="22"/>
        </w:rPr>
        <w:t xml:space="preserve">Registrering i Visma </w:t>
      </w:r>
      <w:r w:rsidRPr="00A04520">
        <w:rPr>
          <w:rFonts w:ascii="Arial" w:hAnsi="Arial" w:cs="Arial"/>
          <w:bCs/>
          <w:i/>
          <w:iCs/>
          <w:sz w:val="22"/>
          <w:szCs w:val="22"/>
        </w:rPr>
        <w:t>Expense</w:t>
      </w:r>
      <w:r w:rsidRPr="00A04520">
        <w:rPr>
          <w:rFonts w:ascii="Arial" w:hAnsi="Arial" w:cs="Arial"/>
          <w:bCs/>
          <w:i/>
          <w:iCs/>
          <w:sz w:val="22"/>
          <w:szCs w:val="22"/>
        </w:rPr>
        <w:t>:</w:t>
      </w:r>
      <w:r w:rsidRPr="00A04520">
        <w:rPr>
          <w:rFonts w:ascii="Arial" w:hAnsi="Arial" w:cs="Arial"/>
          <w:bCs/>
          <w:sz w:val="22"/>
          <w:szCs w:val="22"/>
        </w:rPr>
        <w:t xml:space="preserve"> Legg til utlegg → Type utlegg «Honorar/</w:t>
      </w:r>
      <w:r w:rsidRPr="00A04520">
        <w:rPr>
          <w:rFonts w:ascii="Arial" w:hAnsi="Arial" w:cs="Arial"/>
          <w:bCs/>
          <w:sz w:val="22"/>
          <w:szCs w:val="22"/>
        </w:rPr>
        <w:t>møtegodtgj</w:t>
      </w:r>
      <w:r w:rsidRPr="00A04520">
        <w:rPr>
          <w:rFonts w:ascii="Arial" w:hAnsi="Arial" w:cs="Arial"/>
          <w:bCs/>
          <w:sz w:val="22"/>
          <w:szCs w:val="22"/>
        </w:rPr>
        <w:t>./</w:t>
      </w:r>
      <w:r w:rsidRPr="00A04520">
        <w:rPr>
          <w:rFonts w:ascii="Arial" w:hAnsi="Arial" w:cs="Arial"/>
          <w:bCs/>
          <w:sz w:val="22"/>
          <w:szCs w:val="22"/>
        </w:rPr>
        <w:t>ambulering/div» → På «Kjøpsdato» registrer dato på fagprøvearbeid → På «Formål» skal det alltid skrives både formål, type fritid (f.eks. befaring, møte, kurs, fagprøve o.l.) og antall timer du jobbet.</w:t>
      </w:r>
    </w:p>
    <w:p w:rsidR="00CF2430" w:rsidP="00FF2C24" w14:paraId="62ED3D07" w14:textId="632F0C28">
      <w:pPr>
        <w:rPr>
          <w:rFonts w:ascii="Arial" w:hAnsi="Arial" w:cs="Arial"/>
          <w:bCs/>
          <w:sz w:val="22"/>
          <w:szCs w:val="22"/>
        </w:rPr>
      </w:pPr>
    </w:p>
    <w:p w:rsidR="00A04520" w:rsidRPr="00197632" w:rsidP="00FF2C24" w14:paraId="1EF2369F" w14:textId="77777777">
      <w:pPr>
        <w:rPr>
          <w:rFonts w:ascii="Arial" w:hAnsi="Arial" w:cs="Arial"/>
          <w:bCs/>
          <w:sz w:val="22"/>
          <w:szCs w:val="22"/>
        </w:rPr>
      </w:pPr>
    </w:p>
    <w:p w:rsidR="00950BED" w:rsidRPr="00197632" w14:paraId="307177EC" w14:textId="77777777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197632">
        <w:rPr>
          <w:rFonts w:ascii="Arial" w:hAnsi="Arial" w:cs="Arial"/>
          <w:b/>
          <w:bCs/>
          <w:sz w:val="22"/>
          <w:szCs w:val="22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1"/>
      </w:tblGrid>
      <w:tr w14:paraId="62E14F05" w14:textId="77777777" w:rsidTr="00936493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A315C" w14:paraId="5FEE66F2" w14:textId="5E3BF295">
            <w:pPr>
              <w:rPr>
                <w:color w:val="0000FF"/>
                <w:u w:val="single"/>
              </w:rPr>
            </w:pPr>
            <w:r w:rsidRPr="00EA315C">
              <w:rPr>
                <w:color w:val="0000FF"/>
                <w:u w:val="single"/>
              </w:rPr>
              <w:t>23/69237 - Revisjon av reglement for godtgjøring av prøvenemder i Nordland fylkeskommune</w:t>
            </w:r>
            <w:r>
              <w:rPr>
                <w:color w:val="0000FF"/>
                <w:u w:val="single"/>
              </w:rPr>
              <w:t xml:space="preserve"> </w:t>
            </w:r>
            <w:r w:rsidRPr="00EA315C">
              <w:rPr>
                <w:color w:val="0000FF"/>
                <w:u w:val="single"/>
              </w:rPr>
              <w:t>FR-sak 338/2023</w:t>
            </w:r>
            <w:r>
              <w:rPr>
                <w:color w:val="0000FF"/>
                <w:u w:val="single"/>
              </w:rPr>
              <w:t xml:space="preserve"> </w:t>
            </w:r>
          </w:p>
          <w:p w:rsidR="00EA315C" w14:paraId="063CBB12" w14:textId="29092C1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</w:tbl>
    <w:p w:rsidR="00950BED" w:rsidRPr="00197632" w14:paraId="307177F1" w14:textId="77777777">
      <w:pPr>
        <w:pStyle w:val="Caption"/>
        <w:rPr>
          <w:rFonts w:ascii="Arial" w:hAnsi="Arial" w:cs="Arial"/>
          <w:sz w:val="22"/>
          <w:szCs w:val="22"/>
        </w:rPr>
      </w:pPr>
    </w:p>
    <w:p w:rsidR="00071546" w:rsidRPr="00197632" w14:paraId="307177F6" w14:textId="77777777">
      <w:pPr>
        <w:rPr>
          <w:rFonts w:ascii="Arial" w:hAnsi="Arial" w:cs="Arial"/>
          <w:sz w:val="22"/>
          <w:szCs w:val="22"/>
        </w:rPr>
      </w:pPr>
    </w:p>
    <w:p w:rsidR="00B60AD3" w14:paraId="307177F7" w14:textId="34607A10">
      <w:pPr>
        <w:rPr>
          <w:rFonts w:ascii="Arial" w:hAnsi="Arial" w:cs="Arial"/>
          <w:sz w:val="22"/>
          <w:szCs w:val="22"/>
        </w:rPr>
      </w:pPr>
    </w:p>
    <w:p w:rsidR="00950BED" w:rsidRPr="00197632" w14:paraId="2FEC8BBF" w14:textId="77777777">
      <w:pPr>
        <w:rPr>
          <w:rFonts w:ascii="Arial" w:hAnsi="Arial" w:cs="Arial"/>
          <w:sz w:val="22"/>
          <w:szCs w:val="22"/>
        </w:rPr>
      </w:pPr>
    </w:p>
    <w:sectPr>
      <w:headerReference w:type="default" r:id="rId5"/>
      <w:footerReference w:type="even" r:id="rId6"/>
      <w:footerReference w:type="default" r:id="rId7"/>
      <w:footerReference w:type="first" r:id="rId8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30717804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30717805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30717807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307177FE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554977" w:rsidRPr="00B60AD3" w14:paraId="307177FB" w14:textId="77777777">
          <w:pPr>
            <w:rPr>
              <w:rFonts w:ascii="Arial" w:hAnsi="Arial" w:cs="Arial"/>
              <w:color w:val="0082A3"/>
              <w:sz w:val="28"/>
            </w:rPr>
          </w:pPr>
          <w:r w:rsidRPr="00B60AD3">
            <w:rPr>
              <w:rFonts w:ascii="Arial" w:hAnsi="Arial" w:cs="Arial"/>
              <w:b/>
              <w:color w:val="0082A3"/>
              <w:sz w:val="28"/>
            </w:rPr>
            <w:fldChar w:fldCharType="begin" w:fldLock="1"/>
          </w:r>
          <w:r w:rsidRPr="00B60AD3">
            <w:rPr>
              <w:rFonts w:ascii="Arial" w:hAnsi="Arial" w:cs="Arial"/>
              <w:b/>
              <w:color w:val="0082A3"/>
              <w:sz w:val="28"/>
            </w:rPr>
            <w:instrText>DOCPROPERTY EK_doktittel</w:instrText>
          </w:r>
          <w:r w:rsidRPr="00B60AD3">
            <w:rPr>
              <w:rFonts w:ascii="Arial" w:hAnsi="Arial" w:cs="Arial"/>
              <w:b/>
              <w:color w:val="0082A3"/>
              <w:sz w:val="28"/>
            </w:rPr>
            <w:fldChar w:fldCharType="separate"/>
          </w:r>
          <w:r w:rsidRPr="00B60AD3">
            <w:rPr>
              <w:rFonts w:ascii="Arial" w:hAnsi="Arial" w:cs="Arial"/>
              <w:b/>
              <w:color w:val="0082A3"/>
              <w:sz w:val="28"/>
            </w:rPr>
            <w:t>Godtgjørelse for tap av fritid eller ikke dokumentert tapt arbeidsinntekt</w:t>
          </w:r>
          <w:r w:rsidRPr="00B60AD3">
            <w:rPr>
              <w:rFonts w:ascii="Arial" w:hAnsi="Arial" w:cs="Arial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554977" w:rsidRPr="00B60AD3" w14:paraId="307177FC" w14:textId="77777777">
          <w:pPr>
            <w:tabs>
              <w:tab w:val="left" w:pos="497"/>
            </w:tabs>
            <w:rPr>
              <w:rFonts w:ascii="Arial" w:hAnsi="Arial" w:cs="Arial"/>
              <w:color w:val="0082A3"/>
              <w:sz w:val="16"/>
              <w:szCs w:val="18"/>
              <w:lang w:val="de-DE"/>
            </w:rPr>
          </w:pPr>
          <w:r w:rsidRPr="00B60AD3">
            <w:rPr>
              <w:rFonts w:ascii="Arial" w:hAnsi="Arial" w:cs="Arial"/>
              <w:b/>
              <w:bCs/>
              <w:sz w:val="16"/>
              <w:szCs w:val="18"/>
            </w:rPr>
            <w:t>ID</w:t>
          </w:r>
        </w:p>
      </w:tc>
      <w:tc>
        <w:tcPr>
          <w:tcW w:w="1920" w:type="dxa"/>
        </w:tcPr>
        <w:p w:rsidR="00554977" w:rsidRPr="00B60AD3" w:rsidP="00554977" w14:paraId="307177FD" w14:textId="77777777">
          <w:pPr>
            <w:tabs>
              <w:tab w:val="left" w:pos="497"/>
            </w:tabs>
            <w:rPr>
              <w:rFonts w:ascii="Arial" w:hAnsi="Arial" w:cs="Arial"/>
              <w:b/>
              <w:color w:val="000080"/>
              <w:sz w:val="16"/>
              <w:szCs w:val="18"/>
            </w:rPr>
          </w:pPr>
          <w:r w:rsidRPr="00B60AD3">
            <w:rPr>
              <w:rFonts w:ascii="Arial" w:hAnsi="Arial" w:cs="Arial"/>
              <w:b/>
              <w:color w:val="0082A3"/>
              <w:sz w:val="16"/>
              <w:szCs w:val="18"/>
            </w:rPr>
            <w:fldChar w:fldCharType="begin" w:fldLock="1"/>
          </w:r>
          <w:r w:rsidRPr="00B60AD3">
            <w:rPr>
              <w:rFonts w:ascii="Arial" w:hAnsi="Arial" w:cs="Arial"/>
              <w:b/>
              <w:color w:val="0082A3"/>
              <w:sz w:val="16"/>
              <w:szCs w:val="18"/>
            </w:rPr>
            <w:instrText xml:space="preserve"> DOCPROPERTY EK_DokumentID </w:instrText>
          </w:r>
          <w:r w:rsidRPr="00B60AD3">
            <w:rPr>
              <w:rFonts w:ascii="Arial" w:hAnsi="Arial" w:cs="Arial"/>
              <w:b/>
              <w:color w:val="0082A3"/>
              <w:sz w:val="16"/>
              <w:szCs w:val="18"/>
            </w:rPr>
            <w:fldChar w:fldCharType="separate"/>
          </w:r>
          <w:r w:rsidRPr="00B60AD3">
            <w:rPr>
              <w:rFonts w:ascii="Arial" w:hAnsi="Arial" w:cs="Arial"/>
              <w:b/>
              <w:color w:val="0082A3"/>
              <w:sz w:val="16"/>
              <w:szCs w:val="18"/>
            </w:rPr>
            <w:t>D16355</w:t>
          </w:r>
          <w:r w:rsidRPr="00B60AD3">
            <w:rPr>
              <w:rFonts w:ascii="Arial" w:hAnsi="Arial" w:cs="Arial"/>
              <w:b/>
              <w:color w:val="0082A3"/>
              <w:sz w:val="16"/>
              <w:szCs w:val="18"/>
            </w:rPr>
            <w:fldChar w:fldCharType="end"/>
          </w:r>
        </w:p>
      </w:tc>
    </w:tr>
    <w:tr w14:paraId="30717802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554977" w14:paraId="307177FF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554977" w:rsidRPr="00B60AD3" w14:paraId="30717800" w14:textId="77777777">
          <w:pPr>
            <w:tabs>
              <w:tab w:val="left" w:pos="497"/>
            </w:tabs>
            <w:rPr>
              <w:rFonts w:ascii="Arial" w:hAnsi="Arial" w:cs="Arial"/>
              <w:b/>
              <w:bCs/>
              <w:sz w:val="16"/>
              <w:szCs w:val="18"/>
            </w:rPr>
          </w:pPr>
          <w:r w:rsidRPr="00B60AD3">
            <w:rPr>
              <w:rFonts w:ascii="Arial" w:hAnsi="Arial" w:cs="Arial"/>
              <w:sz w:val="16"/>
              <w:szCs w:val="18"/>
            </w:rPr>
            <w:t>Ver.</w:t>
          </w:r>
        </w:p>
      </w:tc>
      <w:tc>
        <w:tcPr>
          <w:tcW w:w="1920" w:type="dxa"/>
        </w:tcPr>
        <w:p w:rsidR="00554977" w:rsidRPr="00B60AD3" w:rsidP="00554977" w14:paraId="30717801" w14:textId="77777777">
          <w:pPr>
            <w:tabs>
              <w:tab w:val="left" w:pos="497"/>
            </w:tabs>
            <w:rPr>
              <w:rFonts w:ascii="Arial" w:hAnsi="Arial" w:cs="Arial"/>
              <w:color w:val="0082A3"/>
              <w:sz w:val="16"/>
              <w:szCs w:val="18"/>
              <w:lang w:val="de-DE"/>
            </w:rPr>
          </w:pPr>
          <w:r w:rsidRPr="00B60AD3">
            <w:rPr>
              <w:rFonts w:ascii="Arial" w:hAnsi="Arial" w:cs="Arial"/>
              <w:color w:val="0082A3"/>
              <w:sz w:val="16"/>
              <w:szCs w:val="18"/>
            </w:rPr>
            <w:fldChar w:fldCharType="begin" w:fldLock="1"/>
          </w:r>
          <w:r w:rsidRPr="00B60AD3">
            <w:rPr>
              <w:rFonts w:ascii="Arial" w:hAnsi="Arial" w:cs="Arial"/>
              <w:color w:val="0082A3"/>
              <w:sz w:val="16"/>
              <w:szCs w:val="18"/>
            </w:rPr>
            <w:instrText xml:space="preserve"> DOCPROPERTY EK_Utgave </w:instrText>
          </w:r>
          <w:r w:rsidRPr="00B60AD3">
            <w:rPr>
              <w:rFonts w:ascii="Arial" w:hAnsi="Arial" w:cs="Arial"/>
              <w:color w:val="0082A3"/>
              <w:sz w:val="16"/>
              <w:szCs w:val="18"/>
            </w:rPr>
            <w:fldChar w:fldCharType="separate"/>
          </w:r>
          <w:r w:rsidRPr="00B60AD3">
            <w:rPr>
              <w:rFonts w:ascii="Arial" w:hAnsi="Arial" w:cs="Arial"/>
              <w:color w:val="0082A3"/>
              <w:sz w:val="16"/>
              <w:szCs w:val="18"/>
            </w:rPr>
            <w:t>1.00</w:t>
          </w:r>
          <w:r w:rsidRPr="00B60AD3">
            <w:rPr>
              <w:rFonts w:ascii="Arial" w:hAnsi="Arial" w:cs="Arial"/>
              <w:color w:val="0082A3"/>
              <w:sz w:val="16"/>
              <w:szCs w:val="18"/>
            </w:rPr>
            <w:fldChar w:fldCharType="end"/>
          </w:r>
        </w:p>
      </w:tc>
    </w:tr>
  </w:tbl>
  <w:p w:rsidR="00950BED" w:rsidRPr="00B60AD3" w14:paraId="30717803" w14:textId="77777777">
    <w:pPr>
      <w:jc w:val="right"/>
      <w:rPr>
        <w:rFonts w:ascii="Arial" w:hAnsi="Arial" w:cs="Arial"/>
        <w:sz w:val="22"/>
        <w:szCs w:val="18"/>
      </w:rPr>
    </w:pPr>
    <w:r w:rsidRPr="00B60AD3">
      <w:rPr>
        <w:rFonts w:ascii="Arial" w:hAnsi="Arial" w:cs="Arial"/>
        <w:sz w:val="16"/>
        <w:szCs w:val="18"/>
      </w:rPr>
      <w:t xml:space="preserve">Side: </w:t>
    </w:r>
    <w:r w:rsidRPr="00B60AD3">
      <w:rPr>
        <w:rFonts w:ascii="Arial" w:hAnsi="Arial" w:cs="Arial"/>
        <w:sz w:val="16"/>
        <w:szCs w:val="18"/>
      </w:rPr>
      <w:fldChar w:fldCharType="begin"/>
    </w:r>
    <w:r w:rsidRPr="00B60AD3">
      <w:rPr>
        <w:rFonts w:ascii="Arial" w:hAnsi="Arial" w:cs="Arial"/>
        <w:sz w:val="16"/>
        <w:szCs w:val="18"/>
      </w:rPr>
      <w:instrText xml:space="preserve">PAGE </w:instrText>
    </w:r>
    <w:r w:rsidRPr="00B60AD3">
      <w:rPr>
        <w:rFonts w:ascii="Arial" w:hAnsi="Arial" w:cs="Arial"/>
        <w:sz w:val="16"/>
        <w:szCs w:val="18"/>
      </w:rPr>
      <w:fldChar w:fldCharType="separate"/>
    </w:r>
    <w:r w:rsidRPr="00B60AD3">
      <w:rPr>
        <w:rFonts w:ascii="Arial" w:hAnsi="Arial" w:cs="Arial"/>
        <w:sz w:val="16"/>
        <w:szCs w:val="18"/>
      </w:rPr>
      <w:t>2</w:t>
    </w:r>
    <w:r w:rsidRPr="00B60AD3">
      <w:rPr>
        <w:rFonts w:ascii="Arial" w:hAnsi="Arial" w:cs="Arial"/>
        <w:sz w:val="16"/>
        <w:szCs w:val="18"/>
      </w:rPr>
      <w:fldChar w:fldCharType="end"/>
    </w:r>
    <w:r w:rsidRPr="00B60AD3">
      <w:rPr>
        <w:rFonts w:ascii="Arial" w:hAnsi="Arial" w:cs="Arial"/>
        <w:sz w:val="16"/>
        <w:szCs w:val="18"/>
      </w:rPr>
      <w:t xml:space="preserve"> av </w:t>
    </w:r>
    <w:r w:rsidRPr="00B60AD3">
      <w:rPr>
        <w:rFonts w:ascii="Arial" w:hAnsi="Arial" w:cs="Arial"/>
        <w:sz w:val="16"/>
        <w:szCs w:val="18"/>
      </w:rPr>
      <w:fldChar w:fldCharType="begin"/>
    </w:r>
    <w:r w:rsidRPr="00B60AD3">
      <w:rPr>
        <w:rFonts w:ascii="Arial" w:hAnsi="Arial" w:cs="Arial"/>
        <w:sz w:val="16"/>
        <w:szCs w:val="18"/>
      </w:rPr>
      <w:instrText>NUMPAGES</w:instrText>
    </w:r>
    <w:r w:rsidRPr="00B60AD3">
      <w:rPr>
        <w:rFonts w:ascii="Arial" w:hAnsi="Arial" w:cs="Arial"/>
        <w:sz w:val="16"/>
        <w:szCs w:val="18"/>
      </w:rPr>
      <w:fldChar w:fldCharType="separate"/>
    </w:r>
    <w:r w:rsidRPr="00B60AD3">
      <w:rPr>
        <w:rFonts w:ascii="Arial" w:hAnsi="Arial" w:cs="Arial"/>
        <w:sz w:val="16"/>
        <w:szCs w:val="18"/>
      </w:rPr>
      <w:t>2</w:t>
    </w:r>
    <w:r w:rsidRPr="00B60AD3">
      <w:rPr>
        <w:rFonts w:ascii="Arial" w:hAnsi="Arial" w:cs="Arial"/>
        <w:sz w:val="16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8B08D4"/>
    <w:multiLevelType w:val="hybridMultilevel"/>
    <w:tmpl w:val="BB568634"/>
    <w:lvl w:ilvl="0">
      <w:start w:val="0"/>
      <w:numFmt w:val="bullet"/>
      <w:lvlText w:val="-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246A8"/>
    <w:rsid w:val="00035BD7"/>
    <w:rsid w:val="00056148"/>
    <w:rsid w:val="00067905"/>
    <w:rsid w:val="00071546"/>
    <w:rsid w:val="000774B6"/>
    <w:rsid w:val="000B5037"/>
    <w:rsid w:val="00110274"/>
    <w:rsid w:val="001269F6"/>
    <w:rsid w:val="0017482A"/>
    <w:rsid w:val="00197632"/>
    <w:rsid w:val="001B4300"/>
    <w:rsid w:val="001C1B32"/>
    <w:rsid w:val="002066C1"/>
    <w:rsid w:val="00221F30"/>
    <w:rsid w:val="00257407"/>
    <w:rsid w:val="002756E6"/>
    <w:rsid w:val="00294CA4"/>
    <w:rsid w:val="002F3AFA"/>
    <w:rsid w:val="003157F4"/>
    <w:rsid w:val="00321798"/>
    <w:rsid w:val="00355436"/>
    <w:rsid w:val="00377D2C"/>
    <w:rsid w:val="00393257"/>
    <w:rsid w:val="004007C2"/>
    <w:rsid w:val="00473CC8"/>
    <w:rsid w:val="004A7C7D"/>
    <w:rsid w:val="004B58C7"/>
    <w:rsid w:val="00504CA8"/>
    <w:rsid w:val="005454FA"/>
    <w:rsid w:val="00554977"/>
    <w:rsid w:val="00577D7C"/>
    <w:rsid w:val="0058591B"/>
    <w:rsid w:val="006826F6"/>
    <w:rsid w:val="00695D18"/>
    <w:rsid w:val="006C5E8F"/>
    <w:rsid w:val="006D3E21"/>
    <w:rsid w:val="006E567A"/>
    <w:rsid w:val="007772E0"/>
    <w:rsid w:val="0083640A"/>
    <w:rsid w:val="00851BF7"/>
    <w:rsid w:val="00887D35"/>
    <w:rsid w:val="00923DCA"/>
    <w:rsid w:val="0093141F"/>
    <w:rsid w:val="00950BED"/>
    <w:rsid w:val="00980D3A"/>
    <w:rsid w:val="009A5F19"/>
    <w:rsid w:val="00A04520"/>
    <w:rsid w:val="00A067D0"/>
    <w:rsid w:val="00A70B93"/>
    <w:rsid w:val="00B04A20"/>
    <w:rsid w:val="00B60AD3"/>
    <w:rsid w:val="00BE28FF"/>
    <w:rsid w:val="00C669AF"/>
    <w:rsid w:val="00CC295F"/>
    <w:rsid w:val="00CD693E"/>
    <w:rsid w:val="00CF2430"/>
    <w:rsid w:val="00D477BC"/>
    <w:rsid w:val="00D54614"/>
    <w:rsid w:val="00D57DFB"/>
    <w:rsid w:val="00DB51ED"/>
    <w:rsid w:val="00DE6341"/>
    <w:rsid w:val="00DE6AE8"/>
    <w:rsid w:val="00E45979"/>
    <w:rsid w:val="00E80608"/>
    <w:rsid w:val="00E854C9"/>
    <w:rsid w:val="00EA315C"/>
    <w:rsid w:val="00F03C5A"/>
    <w:rsid w:val="00F424C9"/>
    <w:rsid w:val="00F71544"/>
    <w:rsid w:val="00F81D19"/>
    <w:rsid w:val="00FC5B5B"/>
    <w:rsid w:val="00FF2C24"/>
    <w:rsid w:val="00FF4195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Opprettet¤2#0¤2#[Opprettet]¤3#EK_Utgitt¤2#0¤2#[Utgitt]¤3#EK_IBrukDato¤2#0¤2#[Endret]¤3#EK_DokumentID¤2#0¤2#[ID]¤3#EK_DokTittel¤2#0¤2#Nfk standardma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DokAnsvNavn¤2#0¤2#[Verifisert av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Nfk standardmal"/>
    <w:docVar w:name="ek_endrfields" w:val="EK_Rapport¤1#"/>
    <w:docVar w:name="ek_format" w:val="-10"/>
    <w:docVar w:name="ek_ibrukdato" w:val="[Endret]"/>
    <w:docVar w:name="ek_rapport" w:val="[Tilknyttet rapport]"/>
    <w:docVar w:name="ek_s00mt2|§" w:val="[ ]"/>
    <w:docVar w:name="ek_superstikkord" w:val="[SuperStikkord]"/>
    <w:docVar w:name="EK_TYPE" w:val="MAL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07177CC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OLU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15</TotalTime>
  <Pages>1</Pages>
  <Words>166</Words>
  <Characters>1334</Characters>
  <Application>Microsoft Office Word</Application>
  <DocSecurity>0</DocSecurity>
  <Lines>11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Nfk standardmal</vt:lpstr>
      <vt:lpstr>Standard</vt:lpstr>
    </vt:vector>
  </TitlesOfParts>
  <Company>Datakvalitet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Godtgjørelse for tap av fritid eller ikke dokumentert tapt arbeidsinntekt</dc:title>
  <dc:subject>Nfk standardmal|[RefNr]|</dc:subject>
  <dc:creator>Handbok</dc:creator>
  <dc:description>EK_Avdeling_x0002_4_x0002_[Avdeling]_x0003_EK_Avsnitt_x0002_4_x0002_[Avsnitt]_x0003_EK_Bedriftsnavn_x0002_1_x0002_Nordland fylkeskommune_x0003_EK_GjelderFra_x0002_0_x0002_[GjelderFra]_x0003_EK_Opprettet_x0002_0_x0002_[Opprettet]_x0003_EK_Utgitt_x0002_0_x0002_[Utgitt]_x0003_EK_IBrukDato_x0002_0_x0002_[Endret]_x0003_EK_DokumentID_x0002_0_x0002_[ID]_x0003_EK_DokTittel_x0002_0_x0002_Nfk standardmal_x0003_EK_DokType_x0002_0_x0002_[DokType]_x0003_EK_EksRef_x0002_2_x0002_EksRef_Layout_x0003_EK_Erstatter_x0002_0_x0002_[Erstatter]_x0003_EK_ErstatterD_x0002_0_x0002_[ErstatterD]_x0003_EK_Signatur_x0002_0_x0002_[Signatur]_x0003_EK_Verifisert_x0002_0_x0002_[Verifisert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Utarbeidet av]_x0003_EK_DokAnsvNavn_x0002_0_x0002_[Verifisert av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Anna Karpych</cp:lastModifiedBy>
  <cp:revision>13</cp:revision>
  <dcterms:created xsi:type="dcterms:W3CDTF">2021-08-19T13:41:00Z</dcterms:created>
  <dcterms:modified xsi:type="dcterms:W3CDTF">2024-02-20T13:38:00Z</dcterms:modified>
  <cp:category>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Godtgjørelse for tap av fritid eller ikke dokumentert tapt arbeidsinntekt</vt:lpwstr>
  </property>
  <property fmtid="{D5CDD505-2E9C-101B-9397-08002B2CF9AE}" pid="4" name="EK_DokumentID">
    <vt:lpwstr>D16355</vt:lpwstr>
  </property>
  <property fmtid="{D5CDD505-2E9C-101B-9397-08002B2CF9AE}" pid="5" name="EK_GjelderFra">
    <vt:lpwstr>20.11.2023</vt:lpwstr>
  </property>
  <property fmtid="{D5CDD505-2E9C-101B-9397-08002B2CF9AE}" pid="6" name="EK_S00MT2|§">
    <vt:lpwstr>Utdanning og kompetanse 
Utdanning og kompetanse - felles og avdeling
Utdanning og kompetanse</vt:lpwstr>
  </property>
  <property fmtid="{D5CDD505-2E9C-101B-9397-08002B2CF9AE}" pid="7" name="EK_Signatur">
    <vt:lpwstr>Per-Arne Opheim</vt:lpwstr>
  </property>
  <property fmtid="{D5CDD505-2E9C-101B-9397-08002B2CF9AE}" pid="8" name="EK_SkrevetAv">
    <vt:lpwstr>Anna Karpych</vt:lpwstr>
  </property>
  <property fmtid="{D5CDD505-2E9C-101B-9397-08002B2CF9AE}" pid="9" name="EK_Utgave">
    <vt:lpwstr>1.00</vt:lpwstr>
  </property>
  <property fmtid="{D5CDD505-2E9C-101B-9397-08002B2CF9AE}" pid="10" name="EK_Watermark">
    <vt:lpwstr>Vannmerke</vt:lpwstr>
  </property>
</Properties>
</file>